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28" w:rsidRPr="001E0A28" w:rsidRDefault="001E0A28" w:rsidP="00F01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0A28">
        <w:rPr>
          <w:rFonts w:ascii="Times New Roman" w:hAnsi="Times New Roman"/>
          <w:sz w:val="24"/>
          <w:szCs w:val="24"/>
        </w:rPr>
        <w:t>Res. No.</w:t>
      </w:r>
      <w:r w:rsidR="00920E9F">
        <w:rPr>
          <w:rFonts w:ascii="Times New Roman" w:hAnsi="Times New Roman"/>
          <w:sz w:val="24"/>
          <w:szCs w:val="24"/>
        </w:rPr>
        <w:t xml:space="preserve"> 197</w:t>
      </w:r>
    </w:p>
    <w:p w:rsidR="00F016C2" w:rsidRDefault="00F016C2" w:rsidP="00F01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6C2" w:rsidRPr="00F016C2" w:rsidRDefault="00F016C2" w:rsidP="00F016C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F016C2">
        <w:rPr>
          <w:rFonts w:ascii="Times New Roman" w:hAnsi="Times New Roman"/>
          <w:vanish/>
          <w:sz w:val="24"/>
          <w:szCs w:val="24"/>
        </w:rPr>
        <w:t>..Title</w:t>
      </w:r>
    </w:p>
    <w:p w:rsidR="001E0A28" w:rsidRDefault="001E0A28" w:rsidP="00F01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A28">
        <w:rPr>
          <w:rFonts w:ascii="Times New Roman" w:hAnsi="Times New Roman"/>
          <w:sz w:val="24"/>
          <w:szCs w:val="24"/>
        </w:rPr>
        <w:t xml:space="preserve">Resolution calling upon the New York City Department of Education to include drug </w:t>
      </w:r>
      <w:r w:rsidR="00F97E4F">
        <w:rPr>
          <w:rFonts w:ascii="Times New Roman" w:hAnsi="Times New Roman"/>
          <w:sz w:val="24"/>
          <w:szCs w:val="24"/>
        </w:rPr>
        <w:t xml:space="preserve">awareness </w:t>
      </w:r>
      <w:r w:rsidRPr="001E0A28">
        <w:rPr>
          <w:rFonts w:ascii="Times New Roman" w:hAnsi="Times New Roman"/>
          <w:sz w:val="24"/>
          <w:szCs w:val="24"/>
        </w:rPr>
        <w:t xml:space="preserve">education </w:t>
      </w:r>
      <w:r w:rsidR="00F97E4F">
        <w:rPr>
          <w:rFonts w:ascii="Times New Roman" w:hAnsi="Times New Roman"/>
          <w:sz w:val="24"/>
          <w:szCs w:val="24"/>
        </w:rPr>
        <w:t>concerning</w:t>
      </w:r>
      <w:r w:rsidRPr="001E0A28">
        <w:rPr>
          <w:rFonts w:ascii="Times New Roman" w:hAnsi="Times New Roman"/>
          <w:sz w:val="24"/>
          <w:szCs w:val="24"/>
        </w:rPr>
        <w:t xml:space="preserve"> opioid</w:t>
      </w:r>
      <w:r w:rsidR="001C25A8">
        <w:rPr>
          <w:rFonts w:ascii="Times New Roman" w:hAnsi="Times New Roman"/>
          <w:sz w:val="24"/>
          <w:szCs w:val="24"/>
        </w:rPr>
        <w:t>s</w:t>
      </w:r>
      <w:r w:rsidRPr="001E0A28">
        <w:rPr>
          <w:rFonts w:ascii="Times New Roman" w:hAnsi="Times New Roman"/>
          <w:sz w:val="24"/>
          <w:szCs w:val="24"/>
        </w:rPr>
        <w:t xml:space="preserve"> in the school curriculum</w:t>
      </w:r>
      <w:r w:rsidR="001E3BBC">
        <w:rPr>
          <w:rFonts w:ascii="Times New Roman" w:hAnsi="Times New Roman"/>
          <w:sz w:val="24"/>
          <w:szCs w:val="24"/>
        </w:rPr>
        <w:t>.</w:t>
      </w:r>
    </w:p>
    <w:p w:rsidR="00F016C2" w:rsidRPr="00F016C2" w:rsidRDefault="00F016C2" w:rsidP="00F016C2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F016C2">
        <w:rPr>
          <w:rFonts w:ascii="Times New Roman" w:hAnsi="Times New Roman"/>
          <w:vanish/>
          <w:sz w:val="24"/>
          <w:szCs w:val="24"/>
        </w:rPr>
        <w:t>..Body</w:t>
      </w:r>
    </w:p>
    <w:p w:rsidR="00F016C2" w:rsidRPr="001E0A28" w:rsidRDefault="00F016C2" w:rsidP="00F01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A28" w:rsidRDefault="001E0A28" w:rsidP="00F01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A28">
        <w:rPr>
          <w:rFonts w:ascii="Times New Roman" w:hAnsi="Times New Roman"/>
          <w:sz w:val="24"/>
          <w:szCs w:val="24"/>
        </w:rPr>
        <w:t>By Council Member</w:t>
      </w:r>
      <w:r w:rsidR="000D0DB7">
        <w:rPr>
          <w:rFonts w:ascii="Times New Roman" w:hAnsi="Times New Roman"/>
          <w:sz w:val="24"/>
          <w:szCs w:val="24"/>
        </w:rPr>
        <w:t>s</w:t>
      </w:r>
      <w:r w:rsidRPr="001E0A28">
        <w:rPr>
          <w:rFonts w:ascii="Times New Roman" w:hAnsi="Times New Roman"/>
          <w:sz w:val="24"/>
          <w:szCs w:val="24"/>
        </w:rPr>
        <w:t xml:space="preserve"> Brannan</w:t>
      </w:r>
      <w:r w:rsidR="004631C5">
        <w:rPr>
          <w:rFonts w:ascii="Times New Roman" w:hAnsi="Times New Roman"/>
          <w:sz w:val="24"/>
          <w:szCs w:val="24"/>
        </w:rPr>
        <w:t>,</w:t>
      </w:r>
      <w:r w:rsidR="000D0DB7">
        <w:rPr>
          <w:rFonts w:ascii="Times New Roman" w:hAnsi="Times New Roman"/>
          <w:sz w:val="24"/>
          <w:szCs w:val="24"/>
        </w:rPr>
        <w:t xml:space="preserve"> Holden</w:t>
      </w:r>
      <w:r w:rsidR="004631C5">
        <w:rPr>
          <w:rFonts w:ascii="Times New Roman" w:hAnsi="Times New Roman"/>
          <w:sz w:val="24"/>
          <w:szCs w:val="24"/>
        </w:rPr>
        <w:t xml:space="preserve"> and Kallos</w:t>
      </w:r>
    </w:p>
    <w:p w:rsidR="00F016C2" w:rsidRPr="001E0A28" w:rsidRDefault="00F016C2" w:rsidP="00F016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E4F" w:rsidRDefault="00F97E4F" w:rsidP="00F97E4F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E0A28">
        <w:rPr>
          <w:rFonts w:ascii="Times New Roman" w:hAnsi="Times New Roman"/>
          <w:sz w:val="24"/>
          <w:szCs w:val="24"/>
        </w:rPr>
        <w:t xml:space="preserve">Whereas, According to the National Institute on Drug Abuse, opioids are drugs that </w:t>
      </w:r>
      <w:r>
        <w:rPr>
          <w:rFonts w:ascii="Times New Roman" w:hAnsi="Times New Roman"/>
          <w:sz w:val="24"/>
          <w:szCs w:val="24"/>
        </w:rPr>
        <w:t>include</w:t>
      </w:r>
      <w:r w:rsidRPr="001E0A28">
        <w:rPr>
          <w:rFonts w:ascii="Times New Roman" w:hAnsi="Times New Roman"/>
          <w:sz w:val="24"/>
          <w:szCs w:val="24"/>
        </w:rPr>
        <w:t xml:space="preserve"> </w:t>
      </w:r>
      <w:r w:rsidR="00C77979" w:rsidRPr="00C77979">
        <w:rPr>
          <w:rFonts w:ascii="Times New Roman" w:hAnsi="Times New Roman"/>
          <w:sz w:val="24"/>
          <w:szCs w:val="24"/>
        </w:rPr>
        <w:t>heroin, certain</w:t>
      </w:r>
      <w:r w:rsidRPr="00C77979">
        <w:rPr>
          <w:rFonts w:ascii="Times New Roman" w:hAnsi="Times New Roman"/>
          <w:sz w:val="24"/>
          <w:szCs w:val="24"/>
        </w:rPr>
        <w:t xml:space="preserve"> legally </w:t>
      </w:r>
      <w:r w:rsidRPr="001E0A28">
        <w:rPr>
          <w:rFonts w:ascii="Times New Roman" w:hAnsi="Times New Roman"/>
          <w:sz w:val="24"/>
          <w:szCs w:val="24"/>
        </w:rPr>
        <w:t>prescribed pain relieve</w:t>
      </w:r>
      <w:r>
        <w:rPr>
          <w:rFonts w:ascii="Times New Roman" w:hAnsi="Times New Roman"/>
          <w:sz w:val="24"/>
          <w:szCs w:val="24"/>
        </w:rPr>
        <w:t>rs</w:t>
      </w:r>
      <w:r w:rsidR="00D224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A28">
        <w:rPr>
          <w:rFonts w:ascii="Times New Roman" w:hAnsi="Times New Roman"/>
          <w:sz w:val="24"/>
          <w:szCs w:val="24"/>
        </w:rPr>
        <w:t>and synthetic opioid</w:t>
      </w:r>
      <w:r>
        <w:rPr>
          <w:rFonts w:ascii="Times New Roman" w:hAnsi="Times New Roman"/>
          <w:sz w:val="24"/>
          <w:szCs w:val="24"/>
        </w:rPr>
        <w:t>s</w:t>
      </w:r>
      <w:r w:rsidRPr="001E0A28">
        <w:rPr>
          <w:rFonts w:ascii="Times New Roman" w:hAnsi="Times New Roman"/>
          <w:sz w:val="24"/>
          <w:szCs w:val="24"/>
        </w:rPr>
        <w:t xml:space="preserve">; and </w:t>
      </w:r>
    </w:p>
    <w:p w:rsidR="00F217F0" w:rsidRDefault="00F217F0" w:rsidP="00F217F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217F0">
        <w:rPr>
          <w:rFonts w:ascii="Times New Roman" w:hAnsi="Times New Roman"/>
          <w:sz w:val="24"/>
          <w:szCs w:val="24"/>
        </w:rPr>
        <w:t xml:space="preserve">Whereas, </w:t>
      </w:r>
      <w:r w:rsidR="00523693">
        <w:rPr>
          <w:rFonts w:ascii="Times New Roman" w:hAnsi="Times New Roman"/>
          <w:sz w:val="24"/>
          <w:szCs w:val="24"/>
        </w:rPr>
        <w:t>T</w:t>
      </w:r>
      <w:r w:rsidRPr="00F217F0">
        <w:rPr>
          <w:rFonts w:ascii="Times New Roman" w:hAnsi="Times New Roman"/>
          <w:sz w:val="24"/>
          <w:szCs w:val="24"/>
        </w:rPr>
        <w:t xml:space="preserve">he New York City Department of Health and Mental Hygiene reported that more than 80 percent of drug overdose deaths </w:t>
      </w:r>
      <w:r w:rsidR="00523693" w:rsidRPr="00523693">
        <w:rPr>
          <w:rFonts w:ascii="Times New Roman" w:hAnsi="Times New Roman"/>
          <w:sz w:val="24"/>
          <w:szCs w:val="24"/>
        </w:rPr>
        <w:t xml:space="preserve">from January 2017 to July 2017 </w:t>
      </w:r>
      <w:r w:rsidRPr="00F217F0">
        <w:rPr>
          <w:rFonts w:ascii="Times New Roman" w:hAnsi="Times New Roman"/>
          <w:sz w:val="24"/>
          <w:szCs w:val="24"/>
        </w:rPr>
        <w:t xml:space="preserve">included opioid use; and </w:t>
      </w:r>
    </w:p>
    <w:p w:rsidR="00F217F0" w:rsidRPr="00F217F0" w:rsidRDefault="00F217F0" w:rsidP="00F217F0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217F0">
        <w:rPr>
          <w:rFonts w:ascii="Times New Roman" w:hAnsi="Times New Roman"/>
          <w:sz w:val="24"/>
          <w:szCs w:val="24"/>
        </w:rPr>
        <w:t>Whereas, As the National Institute on Drug Abuse notes, drug consumption at an early age is a predictive factor of the development of a substance addiction, and most individuals with a substance use disorder began using substances prior to age 18; and</w:t>
      </w:r>
    </w:p>
    <w:p w:rsidR="00DD7962" w:rsidRPr="00DD7962" w:rsidRDefault="00B46DB7" w:rsidP="00DD7962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T</w:t>
      </w:r>
      <w:r w:rsidR="00DD7962" w:rsidRPr="00DD7962">
        <w:rPr>
          <w:rFonts w:ascii="Times New Roman" w:hAnsi="Times New Roman"/>
          <w:sz w:val="24"/>
          <w:szCs w:val="24"/>
        </w:rPr>
        <w:t xml:space="preserve">he </w:t>
      </w:r>
      <w:r w:rsidR="005C6E8E">
        <w:rPr>
          <w:rFonts w:ascii="Times New Roman" w:hAnsi="Times New Roman"/>
          <w:sz w:val="24"/>
          <w:szCs w:val="24"/>
        </w:rPr>
        <w:t>F</w:t>
      </w:r>
      <w:r w:rsidR="00DD7962" w:rsidRPr="00DD7962">
        <w:rPr>
          <w:rFonts w:ascii="Times New Roman" w:hAnsi="Times New Roman"/>
          <w:sz w:val="24"/>
          <w:szCs w:val="24"/>
        </w:rPr>
        <w:t xml:space="preserve">ederal Substance Abuse and Mental </w:t>
      </w:r>
      <w:r w:rsidR="00DD7962">
        <w:rPr>
          <w:rFonts w:ascii="Times New Roman" w:hAnsi="Times New Roman"/>
          <w:sz w:val="24"/>
          <w:szCs w:val="24"/>
        </w:rPr>
        <w:t xml:space="preserve">Health Services Administration </w:t>
      </w:r>
      <w:r>
        <w:rPr>
          <w:rFonts w:ascii="Times New Roman" w:hAnsi="Times New Roman"/>
          <w:sz w:val="24"/>
          <w:szCs w:val="24"/>
        </w:rPr>
        <w:t xml:space="preserve">acknowledged that </w:t>
      </w:r>
      <w:r w:rsidR="00DD7962" w:rsidRPr="00DD7962">
        <w:rPr>
          <w:rFonts w:ascii="Times New Roman" w:hAnsi="Times New Roman"/>
          <w:sz w:val="24"/>
          <w:szCs w:val="24"/>
        </w:rPr>
        <w:t xml:space="preserve">one out of four teenagers believe prescription drugs can be taken to assist with studying, and </w:t>
      </w:r>
      <w:r>
        <w:rPr>
          <w:rFonts w:ascii="Times New Roman" w:hAnsi="Times New Roman"/>
          <w:sz w:val="24"/>
          <w:szCs w:val="24"/>
        </w:rPr>
        <w:t xml:space="preserve">according to a </w:t>
      </w:r>
      <w:r w:rsidR="00DD7962" w:rsidRPr="00DD7962">
        <w:rPr>
          <w:rFonts w:ascii="Times New Roman" w:hAnsi="Times New Roman"/>
          <w:sz w:val="24"/>
          <w:szCs w:val="24"/>
        </w:rPr>
        <w:t xml:space="preserve">media source, some teenagers misuse prescription opioids because they believe it will help them with their school work; and </w:t>
      </w:r>
    </w:p>
    <w:p w:rsidR="00C77979" w:rsidRPr="00C77979" w:rsidRDefault="00C77979" w:rsidP="00C77979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C77979">
        <w:rPr>
          <w:rFonts w:ascii="Times New Roman" w:hAnsi="Times New Roman"/>
          <w:sz w:val="24"/>
          <w:szCs w:val="24"/>
        </w:rPr>
        <w:t xml:space="preserve">Whereas, As reported by the New York Daily News, in 2017, the Realization Center, an addiction treatment program in </w:t>
      </w:r>
      <w:r w:rsidR="007A2AE8">
        <w:rPr>
          <w:rFonts w:ascii="Times New Roman" w:hAnsi="Times New Roman"/>
          <w:sz w:val="24"/>
          <w:szCs w:val="24"/>
        </w:rPr>
        <w:t>New York City</w:t>
      </w:r>
      <w:r w:rsidRPr="00C77979">
        <w:rPr>
          <w:rFonts w:ascii="Times New Roman" w:hAnsi="Times New Roman"/>
          <w:sz w:val="24"/>
          <w:szCs w:val="24"/>
        </w:rPr>
        <w:t xml:space="preserve">, </w:t>
      </w:r>
      <w:r w:rsidR="007A2AE8">
        <w:rPr>
          <w:rFonts w:ascii="Times New Roman" w:hAnsi="Times New Roman"/>
          <w:sz w:val="24"/>
          <w:szCs w:val="24"/>
        </w:rPr>
        <w:t>observed</w:t>
      </w:r>
      <w:r w:rsidR="007A2AE8" w:rsidRPr="00C77979">
        <w:rPr>
          <w:rFonts w:ascii="Times New Roman" w:hAnsi="Times New Roman"/>
          <w:sz w:val="24"/>
          <w:szCs w:val="24"/>
        </w:rPr>
        <w:t xml:space="preserve"> </w:t>
      </w:r>
      <w:r w:rsidRPr="00C77979">
        <w:rPr>
          <w:rFonts w:ascii="Times New Roman" w:hAnsi="Times New Roman"/>
          <w:sz w:val="24"/>
          <w:szCs w:val="24"/>
        </w:rPr>
        <w:t xml:space="preserve">that they </w:t>
      </w:r>
      <w:r w:rsidR="00BA4339">
        <w:rPr>
          <w:rFonts w:ascii="Times New Roman" w:hAnsi="Times New Roman"/>
          <w:sz w:val="24"/>
          <w:szCs w:val="24"/>
        </w:rPr>
        <w:t>were treating</w:t>
      </w:r>
      <w:r w:rsidRPr="00C77979">
        <w:rPr>
          <w:rFonts w:ascii="Times New Roman" w:hAnsi="Times New Roman"/>
          <w:sz w:val="24"/>
          <w:szCs w:val="24"/>
        </w:rPr>
        <w:t xml:space="preserve"> almost double the amount of high school students for drug addiction </w:t>
      </w:r>
      <w:r w:rsidR="00BA4339">
        <w:rPr>
          <w:rFonts w:ascii="Times New Roman" w:hAnsi="Times New Roman"/>
          <w:sz w:val="24"/>
          <w:szCs w:val="24"/>
        </w:rPr>
        <w:t>at the time</w:t>
      </w:r>
      <w:r w:rsidRPr="00C77979">
        <w:rPr>
          <w:rFonts w:ascii="Times New Roman" w:hAnsi="Times New Roman"/>
          <w:sz w:val="24"/>
          <w:szCs w:val="24"/>
        </w:rPr>
        <w:t xml:space="preserve"> than in previous years, including </w:t>
      </w:r>
      <w:r w:rsidR="00B96E59">
        <w:rPr>
          <w:rFonts w:ascii="Times New Roman" w:hAnsi="Times New Roman"/>
          <w:sz w:val="24"/>
          <w:szCs w:val="24"/>
        </w:rPr>
        <w:t xml:space="preserve">drug </w:t>
      </w:r>
      <w:r w:rsidRPr="00C77979">
        <w:rPr>
          <w:rFonts w:ascii="Times New Roman" w:hAnsi="Times New Roman"/>
          <w:sz w:val="24"/>
          <w:szCs w:val="24"/>
        </w:rPr>
        <w:t xml:space="preserve">addictions to opioids; and  </w:t>
      </w:r>
    </w:p>
    <w:p w:rsidR="001E0A28" w:rsidRDefault="001E0A28" w:rsidP="00212E7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E0A28">
        <w:rPr>
          <w:rFonts w:ascii="Times New Roman" w:hAnsi="Times New Roman"/>
          <w:sz w:val="24"/>
          <w:szCs w:val="24"/>
        </w:rPr>
        <w:t xml:space="preserve">Whereas, </w:t>
      </w:r>
      <w:r w:rsidR="007A2AE8">
        <w:rPr>
          <w:rFonts w:ascii="Times New Roman" w:hAnsi="Times New Roman"/>
          <w:sz w:val="24"/>
          <w:szCs w:val="24"/>
        </w:rPr>
        <w:t>Data from</w:t>
      </w:r>
      <w:r w:rsidRPr="001E0A28">
        <w:rPr>
          <w:rFonts w:ascii="Times New Roman" w:hAnsi="Times New Roman"/>
          <w:sz w:val="24"/>
          <w:szCs w:val="24"/>
        </w:rPr>
        <w:t xml:space="preserve"> the New York City Youth Risk Behavior Survey in 2015</w:t>
      </w:r>
      <w:r w:rsidR="00BC2DCF">
        <w:rPr>
          <w:rFonts w:ascii="Times New Roman" w:hAnsi="Times New Roman"/>
          <w:sz w:val="24"/>
          <w:szCs w:val="24"/>
        </w:rPr>
        <w:t xml:space="preserve"> shows that</w:t>
      </w:r>
      <w:r w:rsidRPr="001E0A28">
        <w:rPr>
          <w:rFonts w:ascii="Times New Roman" w:hAnsi="Times New Roman"/>
          <w:sz w:val="24"/>
          <w:szCs w:val="24"/>
        </w:rPr>
        <w:t xml:space="preserve"> 7</w:t>
      </w:r>
      <w:r w:rsidR="00DD7962">
        <w:rPr>
          <w:rFonts w:ascii="Times New Roman" w:hAnsi="Times New Roman"/>
          <w:sz w:val="24"/>
          <w:szCs w:val="24"/>
        </w:rPr>
        <w:t xml:space="preserve"> percent</w:t>
      </w:r>
      <w:r w:rsidRPr="001E0A28">
        <w:rPr>
          <w:rFonts w:ascii="Times New Roman" w:hAnsi="Times New Roman"/>
          <w:sz w:val="24"/>
          <w:szCs w:val="24"/>
        </w:rPr>
        <w:t xml:space="preserve"> of New York City high school students misused prescription opioid analgesics, and 3</w:t>
      </w:r>
      <w:r w:rsidR="00DD7962">
        <w:rPr>
          <w:rFonts w:ascii="Times New Roman" w:hAnsi="Times New Roman"/>
          <w:sz w:val="24"/>
          <w:szCs w:val="24"/>
        </w:rPr>
        <w:t xml:space="preserve"> percent</w:t>
      </w:r>
      <w:r w:rsidRPr="001E0A28">
        <w:rPr>
          <w:rFonts w:ascii="Times New Roman" w:hAnsi="Times New Roman"/>
          <w:sz w:val="24"/>
          <w:szCs w:val="24"/>
        </w:rPr>
        <w:t xml:space="preserve"> of youth reported that they</w:t>
      </w:r>
      <w:r w:rsidR="00323A44">
        <w:rPr>
          <w:rFonts w:ascii="Times New Roman" w:hAnsi="Times New Roman"/>
          <w:sz w:val="24"/>
          <w:szCs w:val="24"/>
        </w:rPr>
        <w:t xml:space="preserve"> had</w:t>
      </w:r>
      <w:r w:rsidRPr="001E0A28">
        <w:rPr>
          <w:rFonts w:ascii="Times New Roman" w:hAnsi="Times New Roman"/>
          <w:sz w:val="24"/>
          <w:szCs w:val="24"/>
        </w:rPr>
        <w:t xml:space="preserve"> used</w:t>
      </w:r>
      <w:r w:rsidR="00B46C60">
        <w:rPr>
          <w:rFonts w:ascii="Times New Roman" w:hAnsi="Times New Roman"/>
          <w:sz w:val="24"/>
          <w:szCs w:val="24"/>
        </w:rPr>
        <w:t xml:space="preserve"> heroin previously; and </w:t>
      </w:r>
    </w:p>
    <w:p w:rsidR="00B46C60" w:rsidRPr="001E0A28" w:rsidRDefault="00B46C60" w:rsidP="00212E7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Whereas, The use of opioids can be life threatening for teens, and research conducted by the National Center for Health Statistics shows that in 2015, drug overdoses for youth ages 15-19, nationwide, were highest for opioid usage; and</w:t>
      </w:r>
    </w:p>
    <w:p w:rsidR="001E0A28" w:rsidRPr="001E0A28" w:rsidRDefault="001E0A28" w:rsidP="00212E7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E0A28">
        <w:rPr>
          <w:rFonts w:ascii="Times New Roman" w:hAnsi="Times New Roman"/>
          <w:sz w:val="24"/>
          <w:szCs w:val="24"/>
        </w:rPr>
        <w:t>Whereas, Research based interventions such as social supports and educational activiti</w:t>
      </w:r>
      <w:r w:rsidR="004859FA">
        <w:rPr>
          <w:rFonts w:ascii="Times New Roman" w:hAnsi="Times New Roman"/>
          <w:sz w:val="24"/>
          <w:szCs w:val="24"/>
        </w:rPr>
        <w:t>es can help prevent early misusage</w:t>
      </w:r>
      <w:r w:rsidRPr="001E0A28">
        <w:rPr>
          <w:rFonts w:ascii="Times New Roman" w:hAnsi="Times New Roman"/>
          <w:sz w:val="24"/>
          <w:szCs w:val="24"/>
        </w:rPr>
        <w:t xml:space="preserve"> of drugs, and numerous school districts across the country have adopted heal</w:t>
      </w:r>
      <w:r w:rsidR="007A1E98">
        <w:rPr>
          <w:rFonts w:ascii="Times New Roman" w:hAnsi="Times New Roman"/>
          <w:sz w:val="24"/>
          <w:szCs w:val="24"/>
        </w:rPr>
        <w:t>th curriculum</w:t>
      </w:r>
      <w:r w:rsidR="001C25A8">
        <w:rPr>
          <w:rFonts w:ascii="Times New Roman" w:hAnsi="Times New Roman"/>
          <w:sz w:val="24"/>
          <w:szCs w:val="24"/>
        </w:rPr>
        <w:t>s</w:t>
      </w:r>
      <w:r w:rsidR="007A1E98">
        <w:rPr>
          <w:rFonts w:ascii="Times New Roman" w:hAnsi="Times New Roman"/>
          <w:sz w:val="24"/>
          <w:szCs w:val="24"/>
        </w:rPr>
        <w:t xml:space="preserve"> that address</w:t>
      </w:r>
      <w:r w:rsidRPr="001E0A28">
        <w:rPr>
          <w:rFonts w:ascii="Times New Roman" w:hAnsi="Times New Roman"/>
          <w:sz w:val="24"/>
          <w:szCs w:val="24"/>
        </w:rPr>
        <w:t xml:space="preserve"> the misuse of opioid</w:t>
      </w:r>
      <w:r w:rsidR="001C25A8">
        <w:rPr>
          <w:rFonts w:ascii="Times New Roman" w:hAnsi="Times New Roman"/>
          <w:sz w:val="24"/>
          <w:szCs w:val="24"/>
        </w:rPr>
        <w:t>s</w:t>
      </w:r>
      <w:r w:rsidRPr="001E0A28">
        <w:rPr>
          <w:rFonts w:ascii="Times New Roman" w:hAnsi="Times New Roman"/>
          <w:sz w:val="24"/>
          <w:szCs w:val="24"/>
        </w:rPr>
        <w:t xml:space="preserve"> among youth; and  </w:t>
      </w:r>
    </w:p>
    <w:p w:rsidR="001E0A28" w:rsidRPr="001E0A28" w:rsidRDefault="001E0A28" w:rsidP="00212E7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E0A28">
        <w:rPr>
          <w:rFonts w:ascii="Times New Roman" w:hAnsi="Times New Roman"/>
          <w:sz w:val="24"/>
          <w:szCs w:val="24"/>
        </w:rPr>
        <w:t>Whereas, New York City’s Department of Education</w:t>
      </w:r>
      <w:r w:rsidR="005D0585">
        <w:rPr>
          <w:rFonts w:ascii="Times New Roman" w:hAnsi="Times New Roman"/>
          <w:sz w:val="24"/>
          <w:szCs w:val="24"/>
        </w:rPr>
        <w:t xml:space="preserve"> </w:t>
      </w:r>
      <w:r w:rsidRPr="001E0A28">
        <w:rPr>
          <w:rFonts w:ascii="Times New Roman" w:hAnsi="Times New Roman"/>
          <w:sz w:val="24"/>
          <w:szCs w:val="24"/>
        </w:rPr>
        <w:t>contracts with the HealthSmart program</w:t>
      </w:r>
      <w:r w:rsidR="00B2284A">
        <w:rPr>
          <w:rFonts w:ascii="Times New Roman" w:hAnsi="Times New Roman"/>
          <w:sz w:val="24"/>
          <w:szCs w:val="24"/>
        </w:rPr>
        <w:t xml:space="preserve"> to provide health education to </w:t>
      </w:r>
      <w:r w:rsidRPr="001E0A28">
        <w:rPr>
          <w:rFonts w:ascii="Times New Roman" w:hAnsi="Times New Roman"/>
          <w:sz w:val="24"/>
          <w:szCs w:val="24"/>
        </w:rPr>
        <w:t xml:space="preserve">middle school and high school students; and </w:t>
      </w:r>
    </w:p>
    <w:p w:rsidR="001E0A28" w:rsidRPr="001E0A28" w:rsidRDefault="001E0A28" w:rsidP="00212E7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E0A28">
        <w:rPr>
          <w:rFonts w:ascii="Times New Roman" w:hAnsi="Times New Roman"/>
          <w:sz w:val="24"/>
          <w:szCs w:val="24"/>
        </w:rPr>
        <w:t>Whereas, While HealthSmart includes information about drug add</w:t>
      </w:r>
      <w:r w:rsidR="00622B77">
        <w:rPr>
          <w:rFonts w:ascii="Times New Roman" w:hAnsi="Times New Roman"/>
          <w:sz w:val="24"/>
          <w:szCs w:val="24"/>
        </w:rPr>
        <w:t>ict</w:t>
      </w:r>
      <w:r w:rsidR="00B51CC9">
        <w:rPr>
          <w:rFonts w:ascii="Times New Roman" w:hAnsi="Times New Roman"/>
          <w:sz w:val="24"/>
          <w:szCs w:val="24"/>
        </w:rPr>
        <w:t xml:space="preserve">ion, the </w:t>
      </w:r>
      <w:r w:rsidR="00D759BE">
        <w:rPr>
          <w:rFonts w:ascii="Times New Roman" w:hAnsi="Times New Roman"/>
          <w:sz w:val="24"/>
          <w:szCs w:val="24"/>
        </w:rPr>
        <w:t>middle school and high school curricula</w:t>
      </w:r>
      <w:r w:rsidR="00B51CC9">
        <w:rPr>
          <w:rFonts w:ascii="Times New Roman" w:hAnsi="Times New Roman"/>
          <w:sz w:val="24"/>
          <w:szCs w:val="24"/>
        </w:rPr>
        <w:t xml:space="preserve"> </w:t>
      </w:r>
      <w:r w:rsidR="005D0585">
        <w:rPr>
          <w:rFonts w:ascii="Times New Roman" w:hAnsi="Times New Roman"/>
          <w:sz w:val="24"/>
          <w:szCs w:val="24"/>
        </w:rPr>
        <w:t xml:space="preserve">fail to </w:t>
      </w:r>
      <w:r w:rsidR="00B51CC9">
        <w:rPr>
          <w:rFonts w:ascii="Times New Roman" w:hAnsi="Times New Roman"/>
          <w:sz w:val="24"/>
          <w:szCs w:val="24"/>
        </w:rPr>
        <w:t xml:space="preserve">provide minimal </w:t>
      </w:r>
      <w:r w:rsidR="00622B77">
        <w:rPr>
          <w:rFonts w:ascii="Times New Roman" w:hAnsi="Times New Roman"/>
          <w:sz w:val="24"/>
          <w:szCs w:val="24"/>
        </w:rPr>
        <w:t>information about</w:t>
      </w:r>
      <w:r w:rsidRPr="001E0A28">
        <w:rPr>
          <w:rFonts w:ascii="Times New Roman" w:hAnsi="Times New Roman"/>
          <w:sz w:val="24"/>
          <w:szCs w:val="24"/>
        </w:rPr>
        <w:t xml:space="preserve"> opioid addiction; and</w:t>
      </w:r>
    </w:p>
    <w:p w:rsidR="001E0A28" w:rsidRPr="001E0A28" w:rsidRDefault="001E0A28" w:rsidP="00212E7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E0A28">
        <w:rPr>
          <w:rFonts w:ascii="Times New Roman" w:hAnsi="Times New Roman"/>
          <w:sz w:val="24"/>
          <w:szCs w:val="24"/>
        </w:rPr>
        <w:t xml:space="preserve">Whereas, It is imperative that New York City students are informed </w:t>
      </w:r>
      <w:r w:rsidR="00BD50CB">
        <w:rPr>
          <w:rFonts w:ascii="Times New Roman" w:hAnsi="Times New Roman"/>
          <w:sz w:val="24"/>
          <w:szCs w:val="24"/>
        </w:rPr>
        <w:t>about</w:t>
      </w:r>
      <w:r w:rsidRPr="001E0A28">
        <w:rPr>
          <w:rFonts w:ascii="Times New Roman" w:hAnsi="Times New Roman"/>
          <w:sz w:val="24"/>
          <w:szCs w:val="24"/>
        </w:rPr>
        <w:t xml:space="preserve"> the risk factors and preventative measures </w:t>
      </w:r>
      <w:r w:rsidR="005D0585">
        <w:rPr>
          <w:rFonts w:ascii="Times New Roman" w:hAnsi="Times New Roman"/>
          <w:sz w:val="24"/>
          <w:szCs w:val="24"/>
        </w:rPr>
        <w:t>concerning</w:t>
      </w:r>
      <w:r w:rsidRPr="001E0A28">
        <w:rPr>
          <w:rFonts w:ascii="Times New Roman" w:hAnsi="Times New Roman"/>
          <w:sz w:val="24"/>
          <w:szCs w:val="24"/>
        </w:rPr>
        <w:t xml:space="preserve"> opioid usage, especially at a time in which there is a growing opioid crisis; now, therefore, be it</w:t>
      </w:r>
    </w:p>
    <w:p w:rsidR="001E0A28" w:rsidRPr="001E0A28" w:rsidRDefault="001E0A28" w:rsidP="00212E73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E0A28">
        <w:rPr>
          <w:rFonts w:ascii="Times New Roman" w:hAnsi="Times New Roman"/>
          <w:sz w:val="24"/>
          <w:szCs w:val="24"/>
        </w:rPr>
        <w:t xml:space="preserve">Resolved, That the Council of the City of New York calls upon the </w:t>
      </w:r>
      <w:r w:rsidR="00F97E4F" w:rsidRPr="00F97E4F">
        <w:rPr>
          <w:rFonts w:ascii="Times New Roman" w:hAnsi="Times New Roman"/>
          <w:sz w:val="24"/>
          <w:szCs w:val="24"/>
        </w:rPr>
        <w:t>New York City Department of Education to include drug awareness education concerning opioids in the school curriculum</w:t>
      </w:r>
      <w:r w:rsidRPr="001E0A28">
        <w:rPr>
          <w:rFonts w:ascii="Times New Roman" w:hAnsi="Times New Roman"/>
          <w:sz w:val="24"/>
          <w:szCs w:val="24"/>
        </w:rPr>
        <w:t>.</w:t>
      </w:r>
    </w:p>
    <w:p w:rsidR="00894439" w:rsidRDefault="00894439" w:rsidP="00894439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</w:p>
    <w:p w:rsidR="00894439" w:rsidRDefault="00894439" w:rsidP="00894439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</w:p>
    <w:p w:rsidR="00894439" w:rsidRDefault="00894439" w:rsidP="00894439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</w:p>
    <w:p w:rsidR="00894439" w:rsidRDefault="00894439" w:rsidP="00894439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</w:p>
    <w:p w:rsidR="001E0A28" w:rsidRDefault="001E0A28" w:rsidP="00894439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  <w:r w:rsidRPr="001E0A28">
        <w:rPr>
          <w:rFonts w:ascii="Times New Roman" w:eastAsia="Times New Roman" w:hAnsi="Times New Roman"/>
          <w:sz w:val="18"/>
          <w:szCs w:val="18"/>
        </w:rPr>
        <w:t>LS # 5393</w:t>
      </w:r>
    </w:p>
    <w:p w:rsidR="001E0A28" w:rsidRDefault="00AF7BB2" w:rsidP="00894439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2</w:t>
      </w:r>
      <w:r w:rsidR="0015634E">
        <w:rPr>
          <w:rFonts w:ascii="Times New Roman" w:eastAsia="Times New Roman" w:hAnsi="Times New Roman"/>
          <w:sz w:val="18"/>
          <w:szCs w:val="18"/>
        </w:rPr>
        <w:t>/</w:t>
      </w:r>
      <w:r w:rsidR="00AB5B37">
        <w:rPr>
          <w:rFonts w:ascii="Times New Roman" w:eastAsia="Times New Roman" w:hAnsi="Times New Roman"/>
          <w:sz w:val="18"/>
          <w:szCs w:val="18"/>
        </w:rPr>
        <w:t>5</w:t>
      </w:r>
      <w:r w:rsidR="001E0A28" w:rsidRPr="001E0A28">
        <w:rPr>
          <w:rFonts w:ascii="Times New Roman" w:eastAsia="Times New Roman" w:hAnsi="Times New Roman"/>
          <w:sz w:val="18"/>
          <w:szCs w:val="18"/>
        </w:rPr>
        <w:t>/18</w:t>
      </w:r>
    </w:p>
    <w:p w:rsidR="001E0A28" w:rsidRPr="001E0A28" w:rsidRDefault="001E0A28" w:rsidP="0089443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1E0A28">
        <w:rPr>
          <w:rFonts w:ascii="Times New Roman" w:eastAsia="Times New Roman" w:hAnsi="Times New Roman"/>
          <w:sz w:val="18"/>
          <w:szCs w:val="18"/>
        </w:rPr>
        <w:t>KJ</w:t>
      </w:r>
    </w:p>
    <w:p w:rsidR="001E0A28" w:rsidRPr="001E0A28" w:rsidRDefault="001E0A28" w:rsidP="0089443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E0A28" w:rsidRPr="001E0A28" w:rsidRDefault="001E0A28" w:rsidP="001E0A28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46829" w:rsidRPr="001E0A28" w:rsidRDefault="00446829" w:rsidP="001E0A28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446829" w:rsidRPr="001E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28"/>
    <w:rsid w:val="000C5220"/>
    <w:rsid w:val="000D0DB7"/>
    <w:rsid w:val="0015634E"/>
    <w:rsid w:val="00173BF1"/>
    <w:rsid w:val="00180EE2"/>
    <w:rsid w:val="00183E8F"/>
    <w:rsid w:val="001C25A8"/>
    <w:rsid w:val="001E0A28"/>
    <w:rsid w:val="001E3BBC"/>
    <w:rsid w:val="00212E73"/>
    <w:rsid w:val="00233A41"/>
    <w:rsid w:val="002465FD"/>
    <w:rsid w:val="002555D8"/>
    <w:rsid w:val="00271A66"/>
    <w:rsid w:val="0027718E"/>
    <w:rsid w:val="00280277"/>
    <w:rsid w:val="00323A44"/>
    <w:rsid w:val="003316DF"/>
    <w:rsid w:val="003824FD"/>
    <w:rsid w:val="00383082"/>
    <w:rsid w:val="003B0E43"/>
    <w:rsid w:val="00446829"/>
    <w:rsid w:val="004631C5"/>
    <w:rsid w:val="004859FA"/>
    <w:rsid w:val="004A7131"/>
    <w:rsid w:val="004B62F1"/>
    <w:rsid w:val="00523693"/>
    <w:rsid w:val="00567AEC"/>
    <w:rsid w:val="005C6E8E"/>
    <w:rsid w:val="005D0585"/>
    <w:rsid w:val="005E0644"/>
    <w:rsid w:val="00622B77"/>
    <w:rsid w:val="00650FA9"/>
    <w:rsid w:val="006E25AE"/>
    <w:rsid w:val="00720D11"/>
    <w:rsid w:val="007A0632"/>
    <w:rsid w:val="007A1E98"/>
    <w:rsid w:val="007A2AE8"/>
    <w:rsid w:val="008542FE"/>
    <w:rsid w:val="00860E53"/>
    <w:rsid w:val="00894439"/>
    <w:rsid w:val="00920E9F"/>
    <w:rsid w:val="00AB5B37"/>
    <w:rsid w:val="00AF7BB2"/>
    <w:rsid w:val="00B2284A"/>
    <w:rsid w:val="00B46C60"/>
    <w:rsid w:val="00B46DB7"/>
    <w:rsid w:val="00B51CC9"/>
    <w:rsid w:val="00B67ECD"/>
    <w:rsid w:val="00B96E59"/>
    <w:rsid w:val="00BA4339"/>
    <w:rsid w:val="00BC2DCF"/>
    <w:rsid w:val="00BD50CB"/>
    <w:rsid w:val="00C77979"/>
    <w:rsid w:val="00CB3CF4"/>
    <w:rsid w:val="00D2243F"/>
    <w:rsid w:val="00D24DB2"/>
    <w:rsid w:val="00D759BE"/>
    <w:rsid w:val="00DC46F5"/>
    <w:rsid w:val="00DD7962"/>
    <w:rsid w:val="00E6621A"/>
    <w:rsid w:val="00F016C2"/>
    <w:rsid w:val="00F12F02"/>
    <w:rsid w:val="00F217F0"/>
    <w:rsid w:val="00F545DC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7209A9-58AE-4D06-85B4-B569B6D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634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0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0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2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Kalima</dc:creator>
  <cp:keywords/>
  <dc:description/>
  <cp:lastModifiedBy>DelFranco, Ruthie</cp:lastModifiedBy>
  <cp:revision>2</cp:revision>
  <cp:lastPrinted>2018-02-02T15:27:00Z</cp:lastPrinted>
  <dcterms:created xsi:type="dcterms:W3CDTF">2021-12-31T16:06:00Z</dcterms:created>
  <dcterms:modified xsi:type="dcterms:W3CDTF">2021-12-31T16:06:00Z</dcterms:modified>
</cp:coreProperties>
</file>