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D61FE5" w14:textId="77777777" w:rsidR="00E3518C" w:rsidRPr="00E3518C" w:rsidRDefault="00E3518C" w:rsidP="00E3518C">
      <w:pPr>
        <w:pStyle w:val="NoSpacing"/>
        <w:spacing w:after="240"/>
        <w:jc w:val="center"/>
        <w:rPr>
          <w:rFonts w:cs="Times New Roman"/>
          <w:b/>
          <w:sz w:val="28"/>
          <w:szCs w:val="28"/>
          <w:u w:val="single"/>
        </w:rPr>
      </w:pPr>
      <w:r w:rsidRPr="00E3518C">
        <w:rPr>
          <w:rFonts w:cs="Times New Roman"/>
          <w:b/>
          <w:sz w:val="28"/>
          <w:szCs w:val="28"/>
          <w:u w:val="single"/>
        </w:rPr>
        <w:t>Plain Language Summary</w:t>
      </w:r>
    </w:p>
    <w:p w14:paraId="53923B4E" w14:textId="77777777" w:rsidR="006C314E" w:rsidRDefault="0041520B" w:rsidP="005F5347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C</w:t>
      </w:r>
      <w:r w:rsidR="008823EE" w:rsidRPr="008823EE">
        <w:rPr>
          <w:rFonts w:cs="Times New Roman"/>
          <w:b/>
          <w:szCs w:val="24"/>
          <w:u w:val="single"/>
        </w:rPr>
        <w:t>urrent Introduction Number</w:t>
      </w:r>
      <w:r w:rsidRPr="00C20D76">
        <w:rPr>
          <w:rFonts w:cs="Times New Roman"/>
          <w:b/>
          <w:szCs w:val="24"/>
        </w:rPr>
        <w:t>:</w:t>
      </w:r>
    </w:p>
    <w:p w14:paraId="2BF9F222" w14:textId="3DD7ABC9" w:rsidR="0041520B" w:rsidRPr="00A5189C" w:rsidRDefault="0004593B" w:rsidP="006C314E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Int. No.</w:t>
      </w:r>
      <w:r w:rsidR="00F2571D">
        <w:rPr>
          <w:rFonts w:cs="Times New Roman"/>
          <w:szCs w:val="24"/>
        </w:rPr>
        <w:t xml:space="preserve"> </w:t>
      </w:r>
      <w:r w:rsidR="00A051A5" w:rsidRPr="00A051A5">
        <w:rPr>
          <w:rFonts w:cs="Times New Roman"/>
          <w:szCs w:val="24"/>
        </w:rPr>
        <w:t>997</w:t>
      </w:r>
    </w:p>
    <w:p w14:paraId="2ECAD12D" w14:textId="77777777" w:rsidR="0041520B" w:rsidRDefault="0041520B" w:rsidP="0041520B">
      <w:pPr>
        <w:pStyle w:val="NoSpacing"/>
        <w:jc w:val="both"/>
        <w:rPr>
          <w:rFonts w:cs="Times New Roman"/>
          <w:b/>
          <w:szCs w:val="24"/>
        </w:rPr>
      </w:pPr>
    </w:p>
    <w:p w14:paraId="35C7887C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P</w:t>
      </w:r>
      <w:r w:rsidR="008823EE" w:rsidRPr="008823EE">
        <w:rPr>
          <w:rFonts w:cs="Times New Roman"/>
          <w:b/>
          <w:szCs w:val="24"/>
          <w:u w:val="single"/>
        </w:rPr>
        <w:t>rime Sponsors</w:t>
      </w:r>
      <w:r w:rsidRPr="00C20D76">
        <w:rPr>
          <w:rFonts w:cs="Times New Roman"/>
          <w:b/>
          <w:szCs w:val="24"/>
        </w:rPr>
        <w:t>:</w:t>
      </w:r>
    </w:p>
    <w:p w14:paraId="42CBCE6B" w14:textId="6990EE73" w:rsidR="0041520B" w:rsidRDefault="00606846" w:rsidP="00C20D76">
      <w:pPr>
        <w:pStyle w:val="NoSpacing"/>
        <w:spacing w:before="8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>Council Member</w:t>
      </w:r>
      <w:r w:rsidR="00DD3513">
        <w:rPr>
          <w:rFonts w:cs="Times New Roman"/>
          <w:szCs w:val="24"/>
        </w:rPr>
        <w:t>s</w:t>
      </w:r>
      <w:r w:rsidR="00A9132D">
        <w:rPr>
          <w:rFonts w:cs="Times New Roman"/>
          <w:szCs w:val="24"/>
        </w:rPr>
        <w:t xml:space="preserve"> </w:t>
      </w:r>
      <w:r w:rsidR="002246DF">
        <w:rPr>
          <w:rFonts w:cs="Times New Roman"/>
          <w:szCs w:val="24"/>
        </w:rPr>
        <w:t>Carr</w:t>
      </w:r>
      <w:r w:rsidR="00DD3513">
        <w:rPr>
          <w:rFonts w:cs="Times New Roman"/>
          <w:szCs w:val="24"/>
        </w:rPr>
        <w:t xml:space="preserve"> and Feliz</w:t>
      </w:r>
    </w:p>
    <w:p w14:paraId="1FBAC2C1" w14:textId="77777777" w:rsidR="00E3518C" w:rsidRPr="003A304F" w:rsidRDefault="00E3518C" w:rsidP="0041520B">
      <w:pPr>
        <w:pStyle w:val="NoSpacing"/>
        <w:jc w:val="both"/>
        <w:rPr>
          <w:rFonts w:cs="Times New Roman"/>
          <w:szCs w:val="24"/>
        </w:rPr>
      </w:pPr>
    </w:p>
    <w:p w14:paraId="5ACE1E75" w14:textId="77777777" w:rsidR="0041520B" w:rsidRPr="008823EE" w:rsidRDefault="008823EE" w:rsidP="0041520B">
      <w:pPr>
        <w:pStyle w:val="NoSpacing"/>
        <w:jc w:val="both"/>
        <w:rPr>
          <w:rFonts w:cs="Times New Roman"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 xml:space="preserve">Bill </w:t>
      </w:r>
      <w:r w:rsidR="0041520B" w:rsidRPr="008823EE">
        <w:rPr>
          <w:rFonts w:cs="Times New Roman"/>
          <w:b/>
          <w:szCs w:val="24"/>
          <w:u w:val="single"/>
        </w:rPr>
        <w:t>T</w:t>
      </w:r>
      <w:r w:rsidRPr="008823EE">
        <w:rPr>
          <w:rFonts w:cs="Times New Roman"/>
          <w:b/>
          <w:szCs w:val="24"/>
          <w:u w:val="single"/>
        </w:rPr>
        <w:t>itle</w:t>
      </w:r>
      <w:r w:rsidR="0041520B" w:rsidRPr="00C20D76">
        <w:rPr>
          <w:rFonts w:cs="Times New Roman"/>
          <w:b/>
          <w:szCs w:val="24"/>
        </w:rPr>
        <w:t>:</w:t>
      </w:r>
      <w:r w:rsidR="00617310" w:rsidRPr="008823EE">
        <w:rPr>
          <w:rFonts w:cs="Times New Roman"/>
          <w:szCs w:val="24"/>
          <w:u w:val="single"/>
        </w:rPr>
        <w:t xml:space="preserve"> </w:t>
      </w:r>
    </w:p>
    <w:p w14:paraId="30735F1F" w14:textId="62EA14E5" w:rsidR="0041520B" w:rsidRDefault="001218E3" w:rsidP="001218E3">
      <w:pPr>
        <w:pStyle w:val="BodyText"/>
        <w:spacing w:before="80" w:line="240" w:lineRule="auto"/>
        <w:ind w:firstLine="0"/>
      </w:pPr>
      <w:r>
        <w:t xml:space="preserve">A Local Law </w:t>
      </w:r>
      <w:r w:rsidR="00544005">
        <w:t xml:space="preserve">in relation </w:t>
      </w:r>
      <w:r>
        <w:t>to</w:t>
      </w:r>
      <w:r w:rsidR="00A9132D">
        <w:t xml:space="preserve"> </w:t>
      </w:r>
      <w:r w:rsidR="00544005">
        <w:t>creating a pilot program to provide hearing protection equipment for city police officers</w:t>
      </w:r>
      <w:r w:rsidR="00767D98">
        <w:t xml:space="preserve"> and providing for the repeal of this local law upon the expiration thereof</w:t>
      </w:r>
    </w:p>
    <w:p w14:paraId="55150253" w14:textId="77777777" w:rsidR="008823EE" w:rsidRDefault="008823EE" w:rsidP="0041520B">
      <w:pPr>
        <w:pStyle w:val="NoSpacing"/>
        <w:jc w:val="both"/>
        <w:rPr>
          <w:rFonts w:cs="Times New Roman"/>
          <w:szCs w:val="24"/>
        </w:rPr>
      </w:pPr>
    </w:p>
    <w:p w14:paraId="220710BB" w14:textId="77777777" w:rsidR="0041520B" w:rsidRPr="008823EE" w:rsidRDefault="0041520B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B</w:t>
      </w:r>
      <w:r w:rsidR="008823EE" w:rsidRPr="008823EE">
        <w:rPr>
          <w:rFonts w:cs="Times New Roman"/>
          <w:b/>
          <w:szCs w:val="24"/>
          <w:u w:val="single"/>
        </w:rPr>
        <w:t>ill Summary</w:t>
      </w:r>
      <w:r w:rsidRPr="00C20D76">
        <w:rPr>
          <w:rFonts w:cs="Times New Roman"/>
          <w:b/>
          <w:szCs w:val="24"/>
        </w:rPr>
        <w:t>:</w:t>
      </w:r>
    </w:p>
    <w:p w14:paraId="0419A2F7" w14:textId="77777777" w:rsidR="0041520B" w:rsidRPr="00C20D76" w:rsidRDefault="0041520B" w:rsidP="0041520B">
      <w:pPr>
        <w:pStyle w:val="NoSpacing"/>
        <w:jc w:val="both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>This plain language summary is for informational purposes only and does not substitute for legal counsel.</w:t>
      </w:r>
      <w:r w:rsidR="005F5347">
        <w:rPr>
          <w:rFonts w:cs="Times New Roman"/>
          <w:b/>
          <w:szCs w:val="24"/>
        </w:rPr>
        <w:t xml:space="preserve"> R</w:t>
      </w:r>
      <w:r>
        <w:rPr>
          <w:rFonts w:cs="Times New Roman"/>
          <w:b/>
          <w:szCs w:val="24"/>
        </w:rPr>
        <w:t xml:space="preserve">eview the full text of the bill online at </w:t>
      </w:r>
      <w:hyperlink r:id="rId7" w:history="1">
        <w:r w:rsidR="005F5347" w:rsidRPr="005F5347">
          <w:rPr>
            <w:rStyle w:val="Hyperlink"/>
            <w:rFonts w:cs="Times New Roman"/>
            <w:bCs/>
            <w:szCs w:val="24"/>
          </w:rPr>
          <w:t>https://legistar.council.nyc.gov</w:t>
        </w:r>
      </w:hyperlink>
      <w:r>
        <w:rPr>
          <w:rFonts w:cs="Times New Roman"/>
          <w:b/>
          <w:szCs w:val="24"/>
        </w:rPr>
        <w:t>.</w:t>
      </w:r>
    </w:p>
    <w:p w14:paraId="5E760208" w14:textId="5E2AA3CF" w:rsidR="008823EE" w:rsidRDefault="009D3F0D" w:rsidP="00544005">
      <w:pPr>
        <w:pStyle w:val="NoSpacing"/>
        <w:spacing w:before="120"/>
        <w:jc w:val="both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bill would </w:t>
      </w:r>
      <w:r w:rsidR="002246DF" w:rsidRPr="002246DF">
        <w:rPr>
          <w:rFonts w:cs="Times New Roman"/>
          <w:szCs w:val="24"/>
        </w:rPr>
        <w:t xml:space="preserve">require the New York City Police Department </w:t>
      </w:r>
      <w:r w:rsidR="00544005">
        <w:rPr>
          <w:rFonts w:cs="Times New Roman"/>
          <w:szCs w:val="24"/>
        </w:rPr>
        <w:t xml:space="preserve">(NYPD) </w:t>
      </w:r>
      <w:r w:rsidR="002246DF" w:rsidRPr="002246DF">
        <w:rPr>
          <w:rFonts w:cs="Times New Roman"/>
          <w:szCs w:val="24"/>
        </w:rPr>
        <w:t xml:space="preserve">to </w:t>
      </w:r>
      <w:r w:rsidR="002246DF">
        <w:rPr>
          <w:rFonts w:cs="Times New Roman"/>
          <w:szCs w:val="24"/>
        </w:rPr>
        <w:t>create a</w:t>
      </w:r>
      <w:r w:rsidR="00767D98">
        <w:rPr>
          <w:rFonts w:cs="Times New Roman"/>
          <w:szCs w:val="24"/>
        </w:rPr>
        <w:t xml:space="preserve"> one-year</w:t>
      </w:r>
      <w:r w:rsidR="002246DF">
        <w:rPr>
          <w:rFonts w:cs="Times New Roman"/>
          <w:szCs w:val="24"/>
        </w:rPr>
        <w:t xml:space="preserve"> pilot program to provide </w:t>
      </w:r>
      <w:r w:rsidR="00544005">
        <w:rPr>
          <w:rFonts w:cs="Times New Roman"/>
          <w:szCs w:val="24"/>
        </w:rPr>
        <w:t xml:space="preserve">in-ear electronic </w:t>
      </w:r>
      <w:r w:rsidR="002246DF">
        <w:rPr>
          <w:rFonts w:cs="Times New Roman"/>
          <w:szCs w:val="24"/>
        </w:rPr>
        <w:t>hearing protection equipment</w:t>
      </w:r>
      <w:r w:rsidR="00544005">
        <w:rPr>
          <w:rFonts w:cs="Times New Roman"/>
          <w:szCs w:val="24"/>
        </w:rPr>
        <w:t xml:space="preserve"> with a noise reduction rating of 25 decibels or more </w:t>
      </w:r>
      <w:r w:rsidR="002246DF">
        <w:rPr>
          <w:rFonts w:cs="Times New Roman"/>
          <w:szCs w:val="24"/>
        </w:rPr>
        <w:t xml:space="preserve">to </w:t>
      </w:r>
      <w:r w:rsidR="00544005">
        <w:rPr>
          <w:rFonts w:cs="Times New Roman"/>
          <w:szCs w:val="24"/>
        </w:rPr>
        <w:t xml:space="preserve">city </w:t>
      </w:r>
      <w:r w:rsidR="002246DF">
        <w:rPr>
          <w:rFonts w:cs="Times New Roman"/>
          <w:szCs w:val="24"/>
        </w:rPr>
        <w:t xml:space="preserve">police officers. </w:t>
      </w:r>
      <w:r w:rsidR="00544005">
        <w:rPr>
          <w:rFonts w:cs="Times New Roman"/>
          <w:szCs w:val="24"/>
        </w:rPr>
        <w:t xml:space="preserve">The bill </w:t>
      </w:r>
      <w:r w:rsidR="00767D98">
        <w:rPr>
          <w:rFonts w:cs="Times New Roman"/>
          <w:szCs w:val="24"/>
        </w:rPr>
        <w:t xml:space="preserve">would require </w:t>
      </w:r>
      <w:r w:rsidR="00544005">
        <w:rPr>
          <w:rFonts w:cs="Times New Roman"/>
          <w:szCs w:val="24"/>
        </w:rPr>
        <w:t xml:space="preserve">the NYPD to provide information to officers about hearing loss prevention. </w:t>
      </w:r>
      <w:r w:rsidR="00544005" w:rsidRPr="00544005">
        <w:rPr>
          <w:rFonts w:cs="Times New Roman"/>
          <w:szCs w:val="24"/>
        </w:rPr>
        <w:t xml:space="preserve">The bill also </w:t>
      </w:r>
      <w:r w:rsidR="00767D98">
        <w:rPr>
          <w:rFonts w:cs="Times New Roman"/>
          <w:szCs w:val="24"/>
        </w:rPr>
        <w:t xml:space="preserve">would require </w:t>
      </w:r>
      <w:r w:rsidR="00544005">
        <w:rPr>
          <w:rFonts w:cs="Times New Roman"/>
          <w:szCs w:val="24"/>
        </w:rPr>
        <w:t xml:space="preserve">the NYPD </w:t>
      </w:r>
      <w:r w:rsidR="00544005" w:rsidRPr="00544005">
        <w:rPr>
          <w:rFonts w:cs="Times New Roman"/>
          <w:szCs w:val="24"/>
        </w:rPr>
        <w:t>to publish a report on the pilot program’s effectiveness and whether it should be made permanent.</w:t>
      </w:r>
    </w:p>
    <w:p w14:paraId="5159DF5A" w14:textId="77777777" w:rsidR="00544005" w:rsidRDefault="00544005" w:rsidP="0041520B">
      <w:pPr>
        <w:pStyle w:val="NoSpacing"/>
        <w:jc w:val="both"/>
        <w:rPr>
          <w:rFonts w:cs="Times New Roman"/>
          <w:b/>
          <w:szCs w:val="24"/>
          <w:u w:val="single"/>
        </w:rPr>
      </w:pPr>
    </w:p>
    <w:p w14:paraId="7038C7CB" w14:textId="20755C12" w:rsidR="006C314E" w:rsidRDefault="0041520B" w:rsidP="0041520B">
      <w:pPr>
        <w:pStyle w:val="NoSpacing"/>
        <w:jc w:val="both"/>
        <w:rPr>
          <w:rFonts w:cs="Times New Roman"/>
          <w:szCs w:val="24"/>
        </w:rPr>
      </w:pPr>
      <w:r w:rsidRPr="008823EE">
        <w:rPr>
          <w:rFonts w:cs="Times New Roman"/>
          <w:b/>
          <w:szCs w:val="24"/>
          <w:u w:val="single"/>
        </w:rPr>
        <w:t>E</w:t>
      </w:r>
      <w:r w:rsidR="008823EE" w:rsidRPr="008823EE">
        <w:rPr>
          <w:rFonts w:cs="Times New Roman"/>
          <w:b/>
          <w:szCs w:val="24"/>
          <w:u w:val="single"/>
        </w:rPr>
        <w:t>ffective Date</w:t>
      </w:r>
      <w:r w:rsidRPr="00C20D76">
        <w:rPr>
          <w:rFonts w:cs="Times New Roman"/>
          <w:b/>
          <w:szCs w:val="24"/>
        </w:rPr>
        <w:t>:</w:t>
      </w:r>
    </w:p>
    <w:p w14:paraId="0DA1CCA5" w14:textId="77777777" w:rsidR="0073240C" w:rsidRPr="00A5189C" w:rsidRDefault="0073240C" w:rsidP="0073240C">
      <w:pPr>
        <w:pStyle w:val="NoSpacing"/>
        <w:spacing w:before="80"/>
        <w:jc w:val="both"/>
        <w:rPr>
          <w:rFonts w:cs="Times New Roman"/>
          <w:szCs w:val="24"/>
        </w:rPr>
      </w:pPr>
      <w:r>
        <w:t xml:space="preserve">This local law takes effect immediately </w:t>
      </w:r>
    </w:p>
    <w:p w14:paraId="687E664E" w14:textId="77777777" w:rsidR="00D92C74" w:rsidRDefault="00D92C74" w:rsidP="0041520B"/>
    <w:p w14:paraId="5427B82B" w14:textId="77777777" w:rsidR="00EF0E87" w:rsidRPr="008823EE" w:rsidRDefault="00EF0E87" w:rsidP="00EF0E87">
      <w:pPr>
        <w:pStyle w:val="NoSpacing"/>
        <w:jc w:val="both"/>
        <w:rPr>
          <w:rFonts w:cs="Times New Roman"/>
          <w:b/>
          <w:szCs w:val="24"/>
          <w:u w:val="single"/>
        </w:rPr>
      </w:pPr>
      <w:r w:rsidRPr="008823EE">
        <w:rPr>
          <w:rFonts w:cs="Times New Roman"/>
          <w:b/>
          <w:szCs w:val="24"/>
          <w:u w:val="single"/>
        </w:rPr>
        <w:t>L</w:t>
      </w:r>
      <w:r w:rsidR="008823EE" w:rsidRPr="008823EE">
        <w:rPr>
          <w:rFonts w:cs="Times New Roman"/>
          <w:b/>
          <w:szCs w:val="24"/>
          <w:u w:val="single"/>
        </w:rPr>
        <w:t>egislative Impact</w:t>
      </w:r>
      <w:r w:rsidRPr="00C20D76">
        <w:rPr>
          <w:rFonts w:cs="Times New Roman"/>
          <w:b/>
          <w:szCs w:val="24"/>
        </w:rPr>
        <w:t>:</w:t>
      </w:r>
    </w:p>
    <w:p w14:paraId="12D130CD" w14:textId="77777777" w:rsidR="002B309C" w:rsidRPr="002B309C" w:rsidRDefault="00000000" w:rsidP="00C20D76">
      <w:pPr>
        <w:tabs>
          <w:tab w:val="left" w:pos="540"/>
        </w:tabs>
        <w:spacing w:before="80"/>
        <w:ind w:left="187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58106942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81399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Agency Rulemaking Required</w:t>
      </w:r>
      <w:r w:rsidR="002B309C" w:rsidRPr="002B309C">
        <w:rPr>
          <w:rFonts w:eastAsiaTheme="minorHAnsi"/>
          <w:szCs w:val="22"/>
        </w:rPr>
        <w:t>: Is City agency rulemaking required?</w:t>
      </w:r>
    </w:p>
    <w:p w14:paraId="7E49E084" w14:textId="027253D8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89141817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3240C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Report Required</w:t>
      </w:r>
      <w:r w:rsidR="002B309C" w:rsidRPr="002B309C">
        <w:rPr>
          <w:rFonts w:eastAsiaTheme="minorHAnsi"/>
          <w:szCs w:val="22"/>
        </w:rPr>
        <w:t>: Is a report due to Council required?</w:t>
      </w:r>
    </w:p>
    <w:p w14:paraId="7337230F" w14:textId="6CF7D860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6473498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73240C">
            <w:rPr>
              <w:rFonts w:ascii="MS Gothic" w:eastAsia="MS Gothic" w:hAnsi="MS Gothic" w:hint="eastAsia"/>
              <w:b/>
              <w:szCs w:val="22"/>
            </w:rPr>
            <w:t>☒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Sunset Date Included</w:t>
      </w:r>
      <w:r w:rsidR="002B309C" w:rsidRPr="002B309C">
        <w:rPr>
          <w:rFonts w:eastAsiaTheme="minorHAnsi"/>
          <w:szCs w:val="22"/>
        </w:rPr>
        <w:t>: Does the legislation have a sunset date?</w:t>
      </w:r>
    </w:p>
    <w:p w14:paraId="2548E113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70005039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Council Appointment Required</w:t>
      </w:r>
      <w:r w:rsidR="002B309C" w:rsidRPr="002B309C">
        <w:rPr>
          <w:rFonts w:eastAsiaTheme="minorHAnsi"/>
          <w:szCs w:val="22"/>
        </w:rPr>
        <w:t>: Is an appointment by the Council required?</w:t>
      </w:r>
    </w:p>
    <w:p w14:paraId="77EF5BA8" w14:textId="77777777" w:rsidR="002B309C" w:rsidRPr="002B309C" w:rsidRDefault="00000000" w:rsidP="00A5189C">
      <w:pPr>
        <w:tabs>
          <w:tab w:val="left" w:pos="540"/>
        </w:tabs>
        <w:ind w:left="180"/>
        <w:rPr>
          <w:rFonts w:eastAsiaTheme="minorHAnsi"/>
          <w:szCs w:val="22"/>
        </w:rPr>
      </w:pPr>
      <w:sdt>
        <w:sdtPr>
          <w:rPr>
            <w:rFonts w:eastAsiaTheme="minorHAnsi"/>
            <w:b/>
            <w:szCs w:val="22"/>
          </w:rPr>
          <w:id w:val="-11451965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17748E">
            <w:rPr>
              <w:rFonts w:ascii="MS Gothic" w:eastAsia="MS Gothic" w:hAnsi="MS Gothic" w:hint="eastAsia"/>
              <w:b/>
              <w:szCs w:val="22"/>
            </w:rPr>
            <w:t>☐</w:t>
          </w:r>
        </w:sdtContent>
      </w:sdt>
      <w:r w:rsidR="00A5189C">
        <w:rPr>
          <w:rFonts w:eastAsiaTheme="minorHAnsi"/>
          <w:b/>
          <w:szCs w:val="22"/>
        </w:rPr>
        <w:t xml:space="preserve"> </w:t>
      </w:r>
      <w:r w:rsidR="002B309C" w:rsidRPr="002B309C">
        <w:rPr>
          <w:rFonts w:eastAsiaTheme="minorHAnsi"/>
          <w:b/>
          <w:szCs w:val="22"/>
        </w:rPr>
        <w:t>Other Appointment Required</w:t>
      </w:r>
      <w:r w:rsidR="002B309C" w:rsidRPr="002B309C">
        <w:rPr>
          <w:rFonts w:eastAsiaTheme="minorHAnsi"/>
          <w:szCs w:val="22"/>
        </w:rPr>
        <w:t>: Are other appointments not by the Council required?</w:t>
      </w:r>
    </w:p>
    <w:p w14:paraId="349C405B" w14:textId="77777777" w:rsidR="00A5189C" w:rsidRDefault="00A5189C" w:rsidP="008823EE">
      <w:pPr>
        <w:pStyle w:val="NoSpacing"/>
        <w:jc w:val="both"/>
        <w:rPr>
          <w:rStyle w:val="apple-style-span"/>
          <w:b/>
          <w:bCs/>
          <w:szCs w:val="24"/>
        </w:rPr>
      </w:pPr>
    </w:p>
    <w:p w14:paraId="695DB481" w14:textId="77777777" w:rsidR="008823EE" w:rsidRDefault="008823EE" w:rsidP="008823EE">
      <w:pPr>
        <w:pStyle w:val="NoSpacing"/>
        <w:jc w:val="both"/>
        <w:rPr>
          <w:rStyle w:val="apple-style-span"/>
          <w:szCs w:val="24"/>
        </w:rPr>
      </w:pPr>
      <w:r w:rsidRPr="00C564A2">
        <w:rPr>
          <w:rStyle w:val="apple-style-span"/>
          <w:b/>
          <w:bCs/>
          <w:szCs w:val="24"/>
        </w:rPr>
        <w:t>N</w:t>
      </w:r>
      <w:r>
        <w:rPr>
          <w:rStyle w:val="apple-style-span"/>
          <w:b/>
          <w:bCs/>
          <w:szCs w:val="24"/>
        </w:rPr>
        <w:t>ote</w:t>
      </w:r>
      <w:r w:rsidRPr="00C564A2">
        <w:rPr>
          <w:rStyle w:val="apple-style-span"/>
          <w:b/>
          <w:bCs/>
          <w:szCs w:val="24"/>
        </w:rPr>
        <w:t>:</w:t>
      </w:r>
      <w:r w:rsidRPr="00C564A2">
        <w:rPr>
          <w:rStyle w:val="apple-style-span"/>
          <w:szCs w:val="24"/>
        </w:rPr>
        <w:t xml:space="preserve"> In </w:t>
      </w:r>
      <w:r w:rsidR="00373FE2">
        <w:rPr>
          <w:rStyle w:val="apple-style-span"/>
          <w:szCs w:val="24"/>
        </w:rPr>
        <w:t xml:space="preserve">Council </w:t>
      </w:r>
      <w:r w:rsidRPr="00C564A2">
        <w:rPr>
          <w:rStyle w:val="apple-style-span"/>
          <w:szCs w:val="24"/>
        </w:rPr>
        <w:t>bill</w:t>
      </w:r>
      <w:r w:rsidR="00373FE2">
        <w:rPr>
          <w:rStyle w:val="apple-style-span"/>
          <w:szCs w:val="24"/>
        </w:rPr>
        <w:t>s</w:t>
      </w:r>
      <w:r w:rsidR="00C608E5">
        <w:rPr>
          <w:rStyle w:val="apple-style-span"/>
          <w:szCs w:val="24"/>
        </w:rPr>
        <w:t xml:space="preserve"> </w:t>
      </w:r>
      <w:r w:rsidR="002A72AE">
        <w:rPr>
          <w:rStyle w:val="apple-style-span"/>
          <w:szCs w:val="24"/>
        </w:rPr>
        <w:t xml:space="preserve">proposing to amend </w:t>
      </w:r>
      <w:r w:rsidR="00C608E5">
        <w:rPr>
          <w:rStyle w:val="apple-style-span"/>
          <w:szCs w:val="24"/>
        </w:rPr>
        <w:t>the Charter or Administrative Code,</w:t>
      </w:r>
      <w:r w:rsidRPr="00C564A2">
        <w:rPr>
          <w:rStyle w:val="apple-style-span"/>
          <w:szCs w:val="24"/>
        </w:rPr>
        <w:t xml:space="preserve"> language that is enclosed </w:t>
      </w:r>
      <w:r w:rsidR="00C608E5">
        <w:rPr>
          <w:rStyle w:val="apple-style-span"/>
          <w:szCs w:val="24"/>
        </w:rPr>
        <w:t>in</w:t>
      </w:r>
      <w:r w:rsidRPr="00C564A2">
        <w:rPr>
          <w:rStyle w:val="apple-style-span"/>
          <w:szCs w:val="24"/>
        </w:rPr>
        <w:t xml:space="preserve"> [brackets]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>be deleted, and language that is </w:t>
      </w:r>
      <w:r w:rsidRPr="00C564A2">
        <w:rPr>
          <w:rStyle w:val="apple-style-span"/>
          <w:szCs w:val="24"/>
          <w:u w:val="single"/>
        </w:rPr>
        <w:t>underlined</w:t>
      </w:r>
      <w:r w:rsidRPr="00C564A2">
        <w:rPr>
          <w:rStyle w:val="apple-style-span"/>
          <w:szCs w:val="24"/>
        </w:rPr>
        <w:t> </w:t>
      </w:r>
      <w:r w:rsidR="002A72AE">
        <w:rPr>
          <w:rStyle w:val="apple-style-span"/>
          <w:szCs w:val="24"/>
        </w:rPr>
        <w:t>would</w:t>
      </w:r>
      <w:r w:rsidRPr="00C564A2">
        <w:rPr>
          <w:rStyle w:val="apple-style-span"/>
          <w:szCs w:val="24"/>
        </w:rPr>
        <w:t xml:space="preserve"> be </w:t>
      </w:r>
      <w:r w:rsidR="00373FE2">
        <w:rPr>
          <w:rStyle w:val="apple-style-span"/>
          <w:szCs w:val="24"/>
        </w:rPr>
        <w:t>added</w:t>
      </w:r>
      <w:r w:rsidRPr="00C564A2">
        <w:rPr>
          <w:rStyle w:val="apple-style-span"/>
          <w:szCs w:val="24"/>
        </w:rPr>
        <w:t>.</w:t>
      </w:r>
      <w:r w:rsidR="00C608E5">
        <w:rPr>
          <w:rStyle w:val="apple-style-span"/>
          <w:szCs w:val="24"/>
        </w:rPr>
        <w:t xml:space="preserve"> In contrast, Council bills that do not </w:t>
      </w:r>
      <w:r w:rsidR="002A72AE">
        <w:rPr>
          <w:rStyle w:val="apple-style-span"/>
          <w:szCs w:val="24"/>
        </w:rPr>
        <w:t xml:space="preserve">propose to </w:t>
      </w:r>
      <w:r w:rsidR="00C608E5">
        <w:rPr>
          <w:rStyle w:val="apple-style-span"/>
          <w:szCs w:val="24"/>
        </w:rPr>
        <w:t>amend the Charter or Administrative Code</w:t>
      </w:r>
      <w:r w:rsidRPr="00C564A2">
        <w:rPr>
          <w:rStyle w:val="apple-style-span"/>
          <w:szCs w:val="24"/>
        </w:rPr>
        <w:t xml:space="preserve"> </w:t>
      </w:r>
      <w:r w:rsidR="00C608E5">
        <w:rPr>
          <w:rStyle w:val="apple-style-span"/>
          <w:szCs w:val="24"/>
        </w:rPr>
        <w:t xml:space="preserve">generally </w:t>
      </w:r>
      <w:r w:rsidR="002A72AE">
        <w:rPr>
          <w:rStyle w:val="apple-style-span"/>
          <w:szCs w:val="24"/>
        </w:rPr>
        <w:t xml:space="preserve">would </w:t>
      </w:r>
      <w:r w:rsidRPr="00C564A2">
        <w:rPr>
          <w:rStyle w:val="apple-style-span"/>
          <w:szCs w:val="24"/>
        </w:rPr>
        <w:t xml:space="preserve">not </w:t>
      </w:r>
      <w:r w:rsidR="00C608E5">
        <w:rPr>
          <w:rStyle w:val="apple-style-span"/>
          <w:szCs w:val="24"/>
        </w:rPr>
        <w:t xml:space="preserve">contain </w:t>
      </w:r>
      <w:r w:rsidRPr="00C564A2">
        <w:rPr>
          <w:rStyle w:val="apple-style-span"/>
          <w:szCs w:val="24"/>
        </w:rPr>
        <w:t>brackets or underlining.</w:t>
      </w:r>
    </w:p>
    <w:p w14:paraId="4AE2A3B6" w14:textId="77777777" w:rsidR="006C314E" w:rsidRPr="00AC5EE7" w:rsidRDefault="006C314E" w:rsidP="008823EE">
      <w:pPr>
        <w:pStyle w:val="NoSpacing"/>
        <w:jc w:val="both"/>
        <w:rPr>
          <w:rStyle w:val="apple-style-span"/>
          <w:sz w:val="18"/>
          <w:szCs w:val="18"/>
        </w:rPr>
      </w:pPr>
    </w:p>
    <w:p w14:paraId="73AF57B4" w14:textId="669BBB38" w:rsidR="006C314E" w:rsidRPr="00767D98" w:rsidRDefault="002246DF" w:rsidP="001218E3">
      <w:pPr>
        <w:rPr>
          <w:sz w:val="18"/>
          <w:szCs w:val="18"/>
        </w:rPr>
      </w:pPr>
      <w:r w:rsidRPr="0098752C">
        <w:rPr>
          <w:rStyle w:val="PlaceholderText"/>
          <w:color w:val="auto"/>
          <w:sz w:val="18"/>
          <w:szCs w:val="18"/>
        </w:rPr>
        <w:t>ST</w:t>
      </w:r>
    </w:p>
    <w:p w14:paraId="28C48562" w14:textId="7A826819" w:rsidR="00B32C52" w:rsidRPr="00AC5EE7" w:rsidRDefault="00B32C52" w:rsidP="00B32C52">
      <w:pPr>
        <w:rPr>
          <w:rStyle w:val="apple-style-span"/>
          <w:sz w:val="18"/>
          <w:szCs w:val="18"/>
        </w:rPr>
      </w:pPr>
      <w:r w:rsidRPr="00AC5EE7">
        <w:rPr>
          <w:rStyle w:val="apple-style-span"/>
          <w:sz w:val="18"/>
          <w:szCs w:val="18"/>
        </w:rPr>
        <w:t>LS</w:t>
      </w:r>
      <w:r w:rsidR="00C94A9D">
        <w:rPr>
          <w:rStyle w:val="apple-style-span"/>
          <w:sz w:val="18"/>
          <w:szCs w:val="18"/>
        </w:rPr>
        <w:t>R</w:t>
      </w:r>
      <w:r w:rsidRPr="00AC5EE7">
        <w:rPr>
          <w:rStyle w:val="apple-style-span"/>
          <w:sz w:val="18"/>
          <w:szCs w:val="18"/>
        </w:rPr>
        <w:t xml:space="preserve"> #</w:t>
      </w:r>
      <w:r w:rsidR="002246DF">
        <w:rPr>
          <w:rStyle w:val="apple-style-span"/>
          <w:sz w:val="18"/>
          <w:szCs w:val="18"/>
        </w:rPr>
        <w:t>25120</w:t>
      </w:r>
    </w:p>
    <w:p w14:paraId="163DD726" w14:textId="341CB237" w:rsidR="00B32C52" w:rsidRPr="009B7689" w:rsidRDefault="00767D98" w:rsidP="00767D98">
      <w:pPr>
        <w:rPr>
          <w:sz w:val="18"/>
          <w:szCs w:val="18"/>
        </w:rPr>
      </w:pPr>
      <w:r>
        <w:rPr>
          <w:sz w:val="18"/>
          <w:szCs w:val="18"/>
        </w:rPr>
        <w:t>8/</w:t>
      </w:r>
      <w:r w:rsidR="0098752C">
        <w:rPr>
          <w:sz w:val="18"/>
          <w:szCs w:val="18"/>
        </w:rPr>
        <w:t>7</w:t>
      </w:r>
      <w:r>
        <w:rPr>
          <w:sz w:val="18"/>
          <w:szCs w:val="18"/>
        </w:rPr>
        <w:t>/26 4:</w:t>
      </w:r>
      <w:r w:rsidR="0098752C">
        <w:rPr>
          <w:sz w:val="18"/>
          <w:szCs w:val="18"/>
        </w:rPr>
        <w:t xml:space="preserve">09 </w:t>
      </w:r>
      <w:r>
        <w:rPr>
          <w:sz w:val="18"/>
          <w:szCs w:val="18"/>
        </w:rPr>
        <w:t>PM</w:t>
      </w:r>
    </w:p>
    <w:sectPr w:rsidR="00B32C52" w:rsidRPr="009B768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D27BA" w14:textId="77777777" w:rsidR="007B77B8" w:rsidRDefault="007B77B8" w:rsidP="00272634">
      <w:r>
        <w:separator/>
      </w:r>
    </w:p>
  </w:endnote>
  <w:endnote w:type="continuationSeparator" w:id="0">
    <w:p w14:paraId="2876575C" w14:textId="77777777" w:rsidR="007B77B8" w:rsidRDefault="007B77B8" w:rsidP="002726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CDC587" w14:textId="77777777" w:rsidR="007B77B8" w:rsidRDefault="007B77B8" w:rsidP="00272634">
      <w:r>
        <w:separator/>
      </w:r>
    </w:p>
  </w:footnote>
  <w:footnote w:type="continuationSeparator" w:id="0">
    <w:p w14:paraId="048E0A6C" w14:textId="77777777" w:rsidR="007B77B8" w:rsidRDefault="007B77B8" w:rsidP="002726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6D17E5A"/>
    <w:multiLevelType w:val="hybridMultilevel"/>
    <w:tmpl w:val="3702B12A"/>
    <w:lvl w:ilvl="0" w:tplc="6096B90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C47D4E"/>
    <w:multiLevelType w:val="hybridMultilevel"/>
    <w:tmpl w:val="B22A67DC"/>
    <w:lvl w:ilvl="0" w:tplc="99C0C2D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995D3C"/>
    <w:multiLevelType w:val="hybridMultilevel"/>
    <w:tmpl w:val="4CB41EB8"/>
    <w:lvl w:ilvl="0" w:tplc="E294C83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64787057">
    <w:abstractNumId w:val="0"/>
  </w:num>
  <w:num w:numId="2" w16cid:durableId="1327629960">
    <w:abstractNumId w:val="2"/>
  </w:num>
  <w:num w:numId="3" w16cid:durableId="13561534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dgnword-docGUID" w:val="{652A2B96-B968-44C7-891E-E00126D161FA}"/>
    <w:docVar w:name="dgnword-eventsink" w:val="121359960"/>
  </w:docVars>
  <w:rsids>
    <w:rsidRoot w:val="002246DF"/>
    <w:rsid w:val="00006640"/>
    <w:rsid w:val="0004593B"/>
    <w:rsid w:val="000765AF"/>
    <w:rsid w:val="00080B67"/>
    <w:rsid w:val="000C4C1B"/>
    <w:rsid w:val="000E4F15"/>
    <w:rsid w:val="0010786F"/>
    <w:rsid w:val="001218E3"/>
    <w:rsid w:val="00134583"/>
    <w:rsid w:val="001349AE"/>
    <w:rsid w:val="001655B0"/>
    <w:rsid w:val="0017748E"/>
    <w:rsid w:val="001E1425"/>
    <w:rsid w:val="001E3407"/>
    <w:rsid w:val="00216A92"/>
    <w:rsid w:val="00220726"/>
    <w:rsid w:val="002246DF"/>
    <w:rsid w:val="00272634"/>
    <w:rsid w:val="00280543"/>
    <w:rsid w:val="002A72AE"/>
    <w:rsid w:val="002B309C"/>
    <w:rsid w:val="002D78A5"/>
    <w:rsid w:val="00314831"/>
    <w:rsid w:val="0033433B"/>
    <w:rsid w:val="00345D79"/>
    <w:rsid w:val="0035723D"/>
    <w:rsid w:val="003636E4"/>
    <w:rsid w:val="00373FE2"/>
    <w:rsid w:val="003A304F"/>
    <w:rsid w:val="003D6D23"/>
    <w:rsid w:val="003E2F46"/>
    <w:rsid w:val="003E57E6"/>
    <w:rsid w:val="0041520B"/>
    <w:rsid w:val="00424E79"/>
    <w:rsid w:val="00460BF2"/>
    <w:rsid w:val="00474067"/>
    <w:rsid w:val="004B589D"/>
    <w:rsid w:val="005021D5"/>
    <w:rsid w:val="00512FB5"/>
    <w:rsid w:val="005331A0"/>
    <w:rsid w:val="00544005"/>
    <w:rsid w:val="005623A4"/>
    <w:rsid w:val="00563377"/>
    <w:rsid w:val="00597FA2"/>
    <w:rsid w:val="005B1E8E"/>
    <w:rsid w:val="005D07D2"/>
    <w:rsid w:val="005E5537"/>
    <w:rsid w:val="005E60DC"/>
    <w:rsid w:val="005F5347"/>
    <w:rsid w:val="005F7177"/>
    <w:rsid w:val="00606846"/>
    <w:rsid w:val="00615680"/>
    <w:rsid w:val="00617310"/>
    <w:rsid w:val="006209CB"/>
    <w:rsid w:val="00651D12"/>
    <w:rsid w:val="00664DAB"/>
    <w:rsid w:val="006B0536"/>
    <w:rsid w:val="006C314E"/>
    <w:rsid w:val="006F5093"/>
    <w:rsid w:val="00701FD6"/>
    <w:rsid w:val="0073240C"/>
    <w:rsid w:val="00751580"/>
    <w:rsid w:val="00767D98"/>
    <w:rsid w:val="00781399"/>
    <w:rsid w:val="0079607D"/>
    <w:rsid w:val="007B77B8"/>
    <w:rsid w:val="007D03BE"/>
    <w:rsid w:val="0082024D"/>
    <w:rsid w:val="00820C10"/>
    <w:rsid w:val="00837EB5"/>
    <w:rsid w:val="0086326E"/>
    <w:rsid w:val="00866331"/>
    <w:rsid w:val="008749A3"/>
    <w:rsid w:val="008823EE"/>
    <w:rsid w:val="008C5BC5"/>
    <w:rsid w:val="009243C8"/>
    <w:rsid w:val="00932BFA"/>
    <w:rsid w:val="00957F28"/>
    <w:rsid w:val="00962A70"/>
    <w:rsid w:val="009654CB"/>
    <w:rsid w:val="00974337"/>
    <w:rsid w:val="0098752C"/>
    <w:rsid w:val="0099608B"/>
    <w:rsid w:val="009B087E"/>
    <w:rsid w:val="009B7689"/>
    <w:rsid w:val="009D3F0D"/>
    <w:rsid w:val="00A051A5"/>
    <w:rsid w:val="00A0603B"/>
    <w:rsid w:val="00A23AED"/>
    <w:rsid w:val="00A5189C"/>
    <w:rsid w:val="00A54037"/>
    <w:rsid w:val="00A6526E"/>
    <w:rsid w:val="00A87143"/>
    <w:rsid w:val="00A9132D"/>
    <w:rsid w:val="00AB6EBE"/>
    <w:rsid w:val="00AC5EE7"/>
    <w:rsid w:val="00AD7EC0"/>
    <w:rsid w:val="00AE4DE1"/>
    <w:rsid w:val="00AF56D8"/>
    <w:rsid w:val="00B27C3F"/>
    <w:rsid w:val="00B32C52"/>
    <w:rsid w:val="00B578BD"/>
    <w:rsid w:val="00B72D91"/>
    <w:rsid w:val="00B816BA"/>
    <w:rsid w:val="00B9759C"/>
    <w:rsid w:val="00BA1D4D"/>
    <w:rsid w:val="00BD2104"/>
    <w:rsid w:val="00BD51CA"/>
    <w:rsid w:val="00C20C57"/>
    <w:rsid w:val="00C20D76"/>
    <w:rsid w:val="00C22CDF"/>
    <w:rsid w:val="00C564A2"/>
    <w:rsid w:val="00C608E5"/>
    <w:rsid w:val="00C67FA9"/>
    <w:rsid w:val="00C94A9D"/>
    <w:rsid w:val="00CC3989"/>
    <w:rsid w:val="00CC3EC7"/>
    <w:rsid w:val="00CC3F79"/>
    <w:rsid w:val="00D0018B"/>
    <w:rsid w:val="00D25C62"/>
    <w:rsid w:val="00D442F8"/>
    <w:rsid w:val="00D74104"/>
    <w:rsid w:val="00D92C74"/>
    <w:rsid w:val="00D93FDF"/>
    <w:rsid w:val="00DA25D7"/>
    <w:rsid w:val="00DB46CB"/>
    <w:rsid w:val="00DD3513"/>
    <w:rsid w:val="00E3518C"/>
    <w:rsid w:val="00E444FF"/>
    <w:rsid w:val="00E47F9F"/>
    <w:rsid w:val="00EB0339"/>
    <w:rsid w:val="00EC3B8C"/>
    <w:rsid w:val="00EE6958"/>
    <w:rsid w:val="00EF0E87"/>
    <w:rsid w:val="00F21FC5"/>
    <w:rsid w:val="00F2571D"/>
    <w:rsid w:val="00F42BA3"/>
    <w:rsid w:val="00F4558B"/>
    <w:rsid w:val="00F51D32"/>
    <w:rsid w:val="00F656F0"/>
    <w:rsid w:val="00F74B3D"/>
    <w:rsid w:val="00F87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5A89E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B589D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  <w:style w:type="paragraph" w:styleId="Heading1">
    <w:name w:val="heading 1"/>
    <w:basedOn w:val="Normal"/>
    <w:link w:val="Heading1Char"/>
    <w:qFormat/>
    <w:rsid w:val="004B589D"/>
    <w:pPr>
      <w:keepNext/>
      <w:suppressAutoHyphens/>
      <w:spacing w:after="240"/>
      <w:outlineLv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A9132D"/>
    <w:pPr>
      <w:spacing w:line="240" w:lineRule="auto"/>
    </w:pPr>
    <w:rPr>
      <w:rFonts w:ascii="Times New Roman" w:hAnsi="Times New Roman"/>
      <w:sz w:val="24"/>
    </w:rPr>
  </w:style>
  <w:style w:type="character" w:styleId="Hyperlink">
    <w:name w:val="Hyperlink"/>
    <w:basedOn w:val="DefaultParagraphFont"/>
    <w:uiPriority w:val="99"/>
    <w:unhideWhenUsed/>
    <w:rsid w:val="00512FB5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C22CDF"/>
    <w:pPr>
      <w:spacing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5331A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331A0"/>
    <w:rPr>
      <w:rFonts w:asciiTheme="minorHAnsi" w:eastAsiaTheme="minorHAnsi" w:hAnsiTheme="minorHAnsi" w:cstheme="minorBidi"/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331A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331A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331A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331A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31A0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rsid w:val="004B589D"/>
    <w:rPr>
      <w:rFonts w:ascii="Times New Roman" w:eastAsia="Calibri" w:hAnsi="Times New Roman" w:cs="Times New Roman"/>
      <w:sz w:val="24"/>
      <w:szCs w:val="20"/>
    </w:rPr>
  </w:style>
  <w:style w:type="paragraph" w:styleId="Header">
    <w:name w:val="header"/>
    <w:basedOn w:val="Normal"/>
    <w:link w:val="Head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paragraph" w:styleId="Footer">
    <w:name w:val="footer"/>
    <w:basedOn w:val="Normal"/>
    <w:link w:val="FooterChar"/>
    <w:uiPriority w:val="99"/>
    <w:unhideWhenUsed/>
    <w:rsid w:val="002726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72634"/>
    <w:rPr>
      <w:rFonts w:ascii="Times New Roman" w:eastAsia="Calibri" w:hAnsi="Times New Roman" w:cs="Times New Roman"/>
      <w:sz w:val="24"/>
      <w:szCs w:val="20"/>
    </w:rPr>
  </w:style>
  <w:style w:type="character" w:customStyle="1" w:styleId="apple-style-span">
    <w:name w:val="apple-style-span"/>
    <w:basedOn w:val="DefaultParagraphFont"/>
    <w:rsid w:val="00C564A2"/>
  </w:style>
  <w:style w:type="paragraph" w:styleId="BodyText">
    <w:name w:val="Body Text"/>
    <w:basedOn w:val="Normal"/>
    <w:link w:val="BodyTextChar"/>
    <w:uiPriority w:val="99"/>
    <w:rsid w:val="00F656F0"/>
    <w:pPr>
      <w:spacing w:line="480" w:lineRule="auto"/>
      <w:ind w:firstLine="720"/>
      <w:jc w:val="both"/>
    </w:pPr>
    <w:rPr>
      <w:rFonts w:eastAsia="Times New Roman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F656F0"/>
    <w:rPr>
      <w:rFonts w:ascii="Times New Roman" w:eastAsia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1218E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5F5347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767D98"/>
    <w:pPr>
      <w:spacing w:line="240" w:lineRule="auto"/>
    </w:pPr>
    <w:rPr>
      <w:rFonts w:ascii="Times New Roman" w:eastAsia="Calibri" w:hAnsi="Times New Rom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6224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legistar.council.nyc.gov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272</Words>
  <Characters>1556</Characters>
  <Application>Microsoft Office Word</Application>
  <DocSecurity>0</DocSecurity>
  <Lines>12</Lines>
  <Paragraphs>3</Paragraphs>
  <ScaleCrop>false</ScaleCrop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2026-08-07T21:52:00Z</dcterms:created>
  <dcterms:modified xsi:type="dcterms:W3CDTF">2026-08-13T14:05:00Z</dcterms:modified>
</cp:coreProperties>
</file>